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D0" w:rsidRDefault="00F64E25" w:rsidP="009B24D0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.85pt;height:58.85pt;z-index:1;mso-wrap-distance-left:0;mso-wrap-distance-right:0;mso-position-horizontal:center" filled="t">
            <v:fill color2="black"/>
            <v:imagedata r:id="rId7" o:title=""/>
            <w10:wrap type="topAndBottom"/>
          </v:shape>
        </w:pict>
      </w:r>
      <w:r w:rsidR="009B24D0">
        <w:rPr>
          <w:spacing w:val="25"/>
          <w:sz w:val="24"/>
          <w:szCs w:val="24"/>
        </w:rPr>
        <w:t>РОССИЙСКАЯ ФЕДЕРАЦИЯ</w:t>
      </w:r>
    </w:p>
    <w:p w:rsidR="009B24D0" w:rsidRDefault="009B24D0" w:rsidP="009B24D0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9B24D0" w:rsidRDefault="009B24D0" w:rsidP="009B24D0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9B24D0" w:rsidRDefault="009B24D0" w:rsidP="009B24D0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9B24D0" w:rsidRDefault="009B24D0" w:rsidP="009B24D0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9B24D0" w:rsidRDefault="009B24D0" w:rsidP="009B24D0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РАСПОРЯЖЕНИЕ</w:t>
      </w:r>
    </w:p>
    <w:p w:rsidR="009B24D0" w:rsidRDefault="009B24D0" w:rsidP="009B24D0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9B24D0" w:rsidRDefault="009B24D0" w:rsidP="009B24D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permStart w:id="77210318" w:edGrp="everyone"/>
      <w:r>
        <w:rPr>
          <w:sz w:val="24"/>
          <w:szCs w:val="24"/>
        </w:rPr>
        <w:t>_</w:t>
      </w:r>
      <w:r w:rsidR="00957986">
        <w:rPr>
          <w:sz w:val="24"/>
          <w:szCs w:val="24"/>
        </w:rPr>
        <w:t>05</w:t>
      </w:r>
      <w:r w:rsidR="009F2B4A">
        <w:rPr>
          <w:sz w:val="24"/>
          <w:szCs w:val="24"/>
        </w:rPr>
        <w:t>_</w:t>
      </w:r>
      <w:r>
        <w:rPr>
          <w:sz w:val="24"/>
          <w:szCs w:val="24"/>
        </w:rPr>
        <w:t>__</w:t>
      </w:r>
      <w:permEnd w:id="77210318"/>
      <w:r>
        <w:rPr>
          <w:sz w:val="24"/>
          <w:szCs w:val="24"/>
        </w:rPr>
        <w:t>»</w:t>
      </w:r>
      <w:permStart w:id="1713055194" w:edGrp="everyone"/>
      <w:r>
        <w:rPr>
          <w:sz w:val="24"/>
          <w:szCs w:val="24"/>
        </w:rPr>
        <w:t>__</w:t>
      </w:r>
      <w:r w:rsidR="00957986">
        <w:rPr>
          <w:sz w:val="24"/>
          <w:szCs w:val="24"/>
        </w:rPr>
        <w:t>12</w:t>
      </w:r>
      <w:r>
        <w:rPr>
          <w:sz w:val="24"/>
          <w:szCs w:val="24"/>
        </w:rPr>
        <w:t xml:space="preserve">____ </w:t>
      </w:r>
      <w:permEnd w:id="1713055194"/>
      <w:r>
        <w:rPr>
          <w:sz w:val="24"/>
          <w:szCs w:val="24"/>
        </w:rPr>
        <w:t>20</w:t>
      </w:r>
      <w:permStart w:id="1371041891" w:edGrp="everyone"/>
      <w:r w:rsidR="00C021DE">
        <w:rPr>
          <w:sz w:val="24"/>
          <w:szCs w:val="24"/>
        </w:rPr>
        <w:t>17</w:t>
      </w:r>
      <w:r>
        <w:rPr>
          <w:sz w:val="24"/>
          <w:szCs w:val="24"/>
        </w:rPr>
        <w:t>__</w:t>
      </w:r>
      <w:permEnd w:id="1371041891"/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092D">
        <w:rPr>
          <w:sz w:val="24"/>
          <w:szCs w:val="24"/>
        </w:rPr>
        <w:tab/>
        <w:t xml:space="preserve">           </w:t>
      </w:r>
      <w:r w:rsidR="00D83CA9">
        <w:rPr>
          <w:sz w:val="24"/>
          <w:szCs w:val="24"/>
        </w:rPr>
        <w:t xml:space="preserve">                            </w:t>
      </w:r>
      <w:r w:rsidRPr="00C1092D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permStart w:id="1316180895" w:edGrp="everyone"/>
      <w:r w:rsidR="00C021DE">
        <w:rPr>
          <w:sz w:val="24"/>
          <w:szCs w:val="24"/>
        </w:rPr>
        <w:t xml:space="preserve"> </w:t>
      </w:r>
      <w:r w:rsidR="00957986">
        <w:rPr>
          <w:sz w:val="24"/>
          <w:szCs w:val="24"/>
        </w:rPr>
        <w:t>129</w:t>
      </w:r>
      <w:r>
        <w:rPr>
          <w:sz w:val="24"/>
          <w:szCs w:val="24"/>
        </w:rPr>
        <w:t>_</w:t>
      </w:r>
      <w:permEnd w:id="1316180895"/>
    </w:p>
    <w:p w:rsidR="009B24D0" w:rsidRPr="0040016C" w:rsidRDefault="009B24D0" w:rsidP="009B24D0">
      <w:pPr>
        <w:shd w:val="clear" w:color="auto" w:fill="FFFFFF"/>
        <w:jc w:val="both"/>
        <w:rPr>
          <w:sz w:val="22"/>
          <w:szCs w:val="22"/>
        </w:rPr>
      </w:pPr>
    </w:p>
    <w:p w:rsidR="00292FB3" w:rsidRDefault="00292FB3" w:rsidP="008B7C16">
      <w:pPr>
        <w:spacing w:line="300" w:lineRule="exact"/>
        <w:ind w:right="6237"/>
        <w:jc w:val="both"/>
        <w:rPr>
          <w:sz w:val="28"/>
          <w:szCs w:val="28"/>
        </w:rPr>
      </w:pPr>
      <w:permStart w:id="1842829657" w:edGrp="everyone"/>
      <w:r w:rsidRPr="005E6FBE">
        <w:rPr>
          <w:sz w:val="28"/>
          <w:szCs w:val="28"/>
        </w:rPr>
        <w:t>О</w:t>
      </w:r>
      <w:r w:rsidR="00D21E07">
        <w:rPr>
          <w:sz w:val="28"/>
          <w:szCs w:val="28"/>
        </w:rPr>
        <w:t>б утверждении</w:t>
      </w:r>
      <w:r w:rsidRPr="005E6FBE">
        <w:rPr>
          <w:sz w:val="28"/>
          <w:szCs w:val="28"/>
        </w:rPr>
        <w:t xml:space="preserve"> </w:t>
      </w:r>
      <w:proofErr w:type="gramStart"/>
      <w:r w:rsidR="00D21E07">
        <w:rPr>
          <w:sz w:val="28"/>
          <w:szCs w:val="28"/>
        </w:rPr>
        <w:t>порядка проведения</w:t>
      </w:r>
      <w:r w:rsidR="005F60AD">
        <w:rPr>
          <w:sz w:val="28"/>
          <w:szCs w:val="28"/>
        </w:rPr>
        <w:t xml:space="preserve"> </w:t>
      </w:r>
      <w:r w:rsidRPr="005E6FBE">
        <w:rPr>
          <w:sz w:val="28"/>
          <w:szCs w:val="28"/>
        </w:rPr>
        <w:t>мероприяти</w:t>
      </w:r>
      <w:r w:rsidR="00D21E07">
        <w:rPr>
          <w:sz w:val="28"/>
          <w:szCs w:val="28"/>
        </w:rPr>
        <w:t>я</w:t>
      </w:r>
      <w:r w:rsidRPr="005E6FBE">
        <w:rPr>
          <w:sz w:val="28"/>
          <w:szCs w:val="28"/>
        </w:rPr>
        <w:t xml:space="preserve"> </w:t>
      </w:r>
      <w:r w:rsidR="00780E87">
        <w:rPr>
          <w:sz w:val="28"/>
          <w:szCs w:val="28"/>
        </w:rPr>
        <w:t>а</w:t>
      </w:r>
      <w:r w:rsidRPr="005E6FBE">
        <w:rPr>
          <w:sz w:val="28"/>
          <w:szCs w:val="28"/>
        </w:rPr>
        <w:t>дминистрации</w:t>
      </w:r>
      <w:r w:rsidR="00D21E07">
        <w:rPr>
          <w:sz w:val="28"/>
          <w:szCs w:val="28"/>
        </w:rPr>
        <w:t xml:space="preserve"> </w:t>
      </w:r>
      <w:r w:rsidR="00B632A5" w:rsidRPr="005E6FBE">
        <w:rPr>
          <w:sz w:val="28"/>
          <w:szCs w:val="28"/>
        </w:rPr>
        <w:t>Иркутского</w:t>
      </w:r>
      <w:r w:rsidR="00D1795F">
        <w:rPr>
          <w:sz w:val="28"/>
          <w:szCs w:val="28"/>
        </w:rPr>
        <w:t xml:space="preserve"> </w:t>
      </w:r>
      <w:r w:rsidRPr="005E6FBE">
        <w:rPr>
          <w:sz w:val="28"/>
          <w:szCs w:val="28"/>
        </w:rPr>
        <w:t>районного муниципаль</w:t>
      </w:r>
      <w:r w:rsidR="00513F63">
        <w:rPr>
          <w:sz w:val="28"/>
          <w:szCs w:val="28"/>
        </w:rPr>
        <w:t xml:space="preserve">ного </w:t>
      </w:r>
      <w:r w:rsidR="00780E87">
        <w:rPr>
          <w:sz w:val="28"/>
          <w:szCs w:val="28"/>
        </w:rPr>
        <w:t>о</w:t>
      </w:r>
      <w:r w:rsidRPr="005E6FBE">
        <w:rPr>
          <w:sz w:val="28"/>
          <w:szCs w:val="28"/>
        </w:rPr>
        <w:t>бразования</w:t>
      </w:r>
      <w:proofErr w:type="gramEnd"/>
      <w:r w:rsidR="00D21E07">
        <w:rPr>
          <w:sz w:val="28"/>
          <w:szCs w:val="28"/>
        </w:rPr>
        <w:t xml:space="preserve"> </w:t>
      </w:r>
    </w:p>
    <w:p w:rsidR="00D1795F" w:rsidRDefault="00292FB3" w:rsidP="00292F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92FB3" w:rsidRDefault="00292FB3" w:rsidP="00D1795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D1795F">
        <w:rPr>
          <w:sz w:val="28"/>
          <w:szCs w:val="28"/>
        </w:rPr>
        <w:t xml:space="preserve">целях реализации </w:t>
      </w:r>
      <w:r w:rsidR="00152F11">
        <w:rPr>
          <w:sz w:val="28"/>
          <w:szCs w:val="28"/>
        </w:rPr>
        <w:t>план</w:t>
      </w:r>
      <w:r w:rsidR="00D1795F">
        <w:rPr>
          <w:sz w:val="28"/>
          <w:szCs w:val="28"/>
        </w:rPr>
        <w:t>а</w:t>
      </w:r>
      <w:r w:rsidR="00152F11">
        <w:rPr>
          <w:sz w:val="28"/>
          <w:szCs w:val="28"/>
        </w:rPr>
        <w:t xml:space="preserve"> мероприятий администрации Иркутского районного муниципального образования на 2017 год, утвержденного распоряжением администрации Иркутского районного муниципального образования от 03.04.2017 №</w:t>
      </w:r>
      <w:r w:rsidR="00F71E19">
        <w:rPr>
          <w:sz w:val="28"/>
          <w:szCs w:val="28"/>
        </w:rPr>
        <w:t xml:space="preserve"> </w:t>
      </w:r>
      <w:r w:rsidR="00152F11">
        <w:rPr>
          <w:sz w:val="28"/>
          <w:szCs w:val="28"/>
        </w:rPr>
        <w:t xml:space="preserve">28 «О плане мероприятий администрации Иркутского районного муниципального образования на 2017 год», </w:t>
      </w:r>
      <w:r w:rsidR="00D21E07">
        <w:rPr>
          <w:sz w:val="28"/>
          <w:szCs w:val="28"/>
        </w:rPr>
        <w:t>во исполнение подпрограммы «Организационно-техническое обеспечение деятельности администрации Иркутского районного муниципального образования» на 2014-2017 годы муниципальной программы Иркутского</w:t>
      </w:r>
      <w:proofErr w:type="gramEnd"/>
      <w:r w:rsidR="00D21E07">
        <w:rPr>
          <w:sz w:val="28"/>
          <w:szCs w:val="28"/>
        </w:rPr>
        <w:t xml:space="preserve"> районного муниципального образования «Совершенствование муниципального управления в Иркутском районе» на 2014-2017 годы, утвержденной постановлением администрации Иркутского районного муниципального образования от 20.02.2014 № 753</w:t>
      </w:r>
      <w:r w:rsidR="00780E87">
        <w:rPr>
          <w:sz w:val="28"/>
          <w:szCs w:val="28"/>
        </w:rPr>
        <w:t>,</w:t>
      </w:r>
      <w:r w:rsidR="00152F11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</w:t>
      </w:r>
      <w:r w:rsidR="00C1092D">
        <w:rPr>
          <w:sz w:val="28"/>
          <w:szCs w:val="28"/>
        </w:rPr>
        <w:t>атьями</w:t>
      </w:r>
      <w:r>
        <w:rPr>
          <w:sz w:val="28"/>
          <w:szCs w:val="28"/>
        </w:rPr>
        <w:t xml:space="preserve"> 39,</w:t>
      </w:r>
      <w:r w:rsidR="00E31FC8">
        <w:rPr>
          <w:sz w:val="28"/>
          <w:szCs w:val="28"/>
        </w:rPr>
        <w:t xml:space="preserve"> 45,</w:t>
      </w:r>
      <w:r>
        <w:rPr>
          <w:sz w:val="28"/>
          <w:szCs w:val="28"/>
        </w:rPr>
        <w:t xml:space="preserve"> 54 Устава Иркутского районного муниципального образования</w:t>
      </w:r>
      <w:r w:rsidR="00B632A5">
        <w:rPr>
          <w:sz w:val="28"/>
          <w:szCs w:val="28"/>
        </w:rPr>
        <w:t>:</w:t>
      </w:r>
    </w:p>
    <w:p w:rsidR="00292FB3" w:rsidRDefault="00292FB3" w:rsidP="00292F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r w:rsidR="00D1795F">
        <w:rPr>
          <w:sz w:val="28"/>
          <w:szCs w:val="28"/>
        </w:rPr>
        <w:t>П</w:t>
      </w:r>
      <w:r w:rsidR="00780E87">
        <w:rPr>
          <w:sz w:val="28"/>
          <w:szCs w:val="28"/>
        </w:rPr>
        <w:t xml:space="preserve">орядок проведения </w:t>
      </w:r>
      <w:r w:rsidR="00581F32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</w:t>
      </w:r>
      <w:r w:rsidR="00780E87">
        <w:rPr>
          <w:sz w:val="28"/>
          <w:szCs w:val="28"/>
        </w:rPr>
        <w:t>я</w:t>
      </w:r>
      <w:r w:rsidR="00D179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80E87">
        <w:rPr>
          <w:sz w:val="28"/>
          <w:szCs w:val="28"/>
        </w:rPr>
        <w:t xml:space="preserve">посвященного </w:t>
      </w:r>
      <w:r w:rsidR="00795BEA">
        <w:rPr>
          <w:sz w:val="28"/>
          <w:szCs w:val="28"/>
        </w:rPr>
        <w:t xml:space="preserve">встрече Нового года </w:t>
      </w:r>
      <w:r w:rsidR="00780E87">
        <w:rPr>
          <w:sz w:val="28"/>
          <w:szCs w:val="28"/>
        </w:rPr>
        <w:t>(прил</w:t>
      </w:r>
      <w:r w:rsidR="00C8598E">
        <w:rPr>
          <w:sz w:val="28"/>
          <w:szCs w:val="28"/>
        </w:rPr>
        <w:t>агается</w:t>
      </w:r>
      <w:r w:rsidR="00780E87">
        <w:rPr>
          <w:sz w:val="28"/>
          <w:szCs w:val="28"/>
        </w:rPr>
        <w:t>)</w:t>
      </w:r>
      <w:r w:rsidR="00C1092D">
        <w:rPr>
          <w:sz w:val="28"/>
          <w:szCs w:val="28"/>
        </w:rPr>
        <w:t>.</w:t>
      </w:r>
    </w:p>
    <w:p w:rsidR="00780E87" w:rsidRDefault="00292FB3" w:rsidP="00292F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0E87">
        <w:rPr>
          <w:sz w:val="28"/>
          <w:szCs w:val="28"/>
        </w:rPr>
        <w:t>2.Организационно-</w:t>
      </w:r>
      <w:r w:rsidR="00C8598E">
        <w:rPr>
          <w:sz w:val="28"/>
          <w:szCs w:val="28"/>
        </w:rPr>
        <w:t>контрольн</w:t>
      </w:r>
      <w:r w:rsidR="00780E87">
        <w:rPr>
          <w:sz w:val="28"/>
          <w:szCs w:val="28"/>
        </w:rPr>
        <w:t>ому управлению администрации Иркутского районного муниципального образования провести мероприятие</w:t>
      </w:r>
      <w:r w:rsidR="002D7278">
        <w:rPr>
          <w:sz w:val="28"/>
          <w:szCs w:val="28"/>
        </w:rPr>
        <w:t xml:space="preserve">  </w:t>
      </w:r>
      <w:r w:rsidR="00217FE0">
        <w:rPr>
          <w:sz w:val="28"/>
          <w:szCs w:val="28"/>
        </w:rPr>
        <w:t>2</w:t>
      </w:r>
      <w:r w:rsidR="00795BEA">
        <w:rPr>
          <w:sz w:val="28"/>
          <w:szCs w:val="28"/>
        </w:rPr>
        <w:t>2</w:t>
      </w:r>
      <w:r w:rsidR="00217FE0">
        <w:rPr>
          <w:sz w:val="28"/>
          <w:szCs w:val="28"/>
        </w:rPr>
        <w:t xml:space="preserve"> </w:t>
      </w:r>
      <w:r w:rsidR="00795BEA">
        <w:rPr>
          <w:sz w:val="28"/>
          <w:szCs w:val="28"/>
        </w:rPr>
        <w:t>декабря</w:t>
      </w:r>
      <w:r w:rsidR="002D7278">
        <w:rPr>
          <w:sz w:val="28"/>
          <w:szCs w:val="28"/>
        </w:rPr>
        <w:t xml:space="preserve"> 2017 года.</w:t>
      </w:r>
    </w:p>
    <w:p w:rsidR="00292FB3" w:rsidRDefault="002D7278" w:rsidP="00780E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2FB3">
        <w:rPr>
          <w:sz w:val="28"/>
          <w:szCs w:val="28"/>
        </w:rPr>
        <w:t xml:space="preserve">. </w:t>
      </w:r>
      <w:r w:rsidR="00780E87">
        <w:rPr>
          <w:sz w:val="28"/>
          <w:szCs w:val="28"/>
        </w:rPr>
        <w:t>У</w:t>
      </w:r>
      <w:r w:rsidR="00C1092D">
        <w:rPr>
          <w:sz w:val="28"/>
          <w:szCs w:val="28"/>
        </w:rPr>
        <w:t>правлени</w:t>
      </w:r>
      <w:r w:rsidR="00780E87">
        <w:rPr>
          <w:sz w:val="28"/>
          <w:szCs w:val="28"/>
        </w:rPr>
        <w:t>ю</w:t>
      </w:r>
      <w:r w:rsidR="00C1092D">
        <w:rPr>
          <w:sz w:val="28"/>
          <w:szCs w:val="28"/>
        </w:rPr>
        <w:t xml:space="preserve"> </w:t>
      </w:r>
      <w:r w:rsidR="00292FB3">
        <w:rPr>
          <w:sz w:val="28"/>
          <w:szCs w:val="28"/>
        </w:rPr>
        <w:t>учета и исполнения сметы администрации района обеспечить своевременное финансирование указанн</w:t>
      </w:r>
      <w:r w:rsidR="00780E87">
        <w:rPr>
          <w:sz w:val="28"/>
          <w:szCs w:val="28"/>
        </w:rPr>
        <w:t>ого</w:t>
      </w:r>
      <w:r w:rsidR="00292FB3">
        <w:rPr>
          <w:sz w:val="28"/>
          <w:szCs w:val="28"/>
        </w:rPr>
        <w:t xml:space="preserve"> мероприяти</w:t>
      </w:r>
      <w:r w:rsidR="00780E87">
        <w:rPr>
          <w:sz w:val="28"/>
          <w:szCs w:val="28"/>
        </w:rPr>
        <w:t>я за счет средств,</w:t>
      </w:r>
      <w:r w:rsidR="00D1795F">
        <w:rPr>
          <w:sz w:val="28"/>
          <w:szCs w:val="28"/>
        </w:rPr>
        <w:t xml:space="preserve"> </w:t>
      </w:r>
      <w:r w:rsidR="00780E87">
        <w:rPr>
          <w:sz w:val="28"/>
          <w:szCs w:val="28"/>
        </w:rPr>
        <w:t>предусмотренных бюджетом</w:t>
      </w:r>
      <w:r w:rsidR="00D1795F">
        <w:rPr>
          <w:sz w:val="28"/>
          <w:szCs w:val="28"/>
        </w:rPr>
        <w:t xml:space="preserve"> Иркутского районного муниципального образования</w:t>
      </w:r>
      <w:r w:rsidR="00292FB3">
        <w:rPr>
          <w:sz w:val="28"/>
          <w:szCs w:val="28"/>
        </w:rPr>
        <w:t>.</w:t>
      </w:r>
    </w:p>
    <w:p w:rsidR="0040016C" w:rsidRDefault="0040016C" w:rsidP="00292F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Иркутского районного муниципального образования в информационно-телекоммуникационной сети «Интернет» по адресу </w:t>
      </w:r>
      <w:r>
        <w:rPr>
          <w:sz w:val="28"/>
          <w:szCs w:val="28"/>
          <w:lang w:val="en-US"/>
        </w:rPr>
        <w:t>www</w:t>
      </w:r>
      <w:r w:rsidRPr="0040016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irkraion</w:t>
      </w:r>
      <w:proofErr w:type="spellEnd"/>
      <w:r w:rsidRPr="0040016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C8598E">
        <w:rPr>
          <w:sz w:val="28"/>
          <w:szCs w:val="28"/>
        </w:rPr>
        <w:t>.</w:t>
      </w:r>
      <w:r w:rsidR="00292FB3">
        <w:rPr>
          <w:sz w:val="28"/>
          <w:szCs w:val="28"/>
        </w:rPr>
        <w:tab/>
      </w:r>
    </w:p>
    <w:p w:rsidR="00292FB3" w:rsidRDefault="0040016C" w:rsidP="0040016C">
      <w:pPr>
        <w:ind w:firstLine="708"/>
        <w:jc w:val="both"/>
        <w:rPr>
          <w:sz w:val="28"/>
          <w:szCs w:val="28"/>
        </w:rPr>
      </w:pPr>
      <w:r w:rsidRPr="0040016C">
        <w:rPr>
          <w:sz w:val="28"/>
          <w:szCs w:val="28"/>
        </w:rPr>
        <w:t>5</w:t>
      </w:r>
      <w:r w:rsidR="00292FB3">
        <w:rPr>
          <w:sz w:val="28"/>
          <w:szCs w:val="28"/>
        </w:rPr>
        <w:t xml:space="preserve">. Контроль исполнения распоряжения возложить на </w:t>
      </w:r>
      <w:r w:rsidR="00D83CA9">
        <w:rPr>
          <w:sz w:val="28"/>
          <w:szCs w:val="28"/>
        </w:rPr>
        <w:t>заместителя Мэра</w:t>
      </w:r>
      <w:r w:rsidR="00C1092D">
        <w:rPr>
          <w:sz w:val="28"/>
          <w:szCs w:val="28"/>
        </w:rPr>
        <w:t xml:space="preserve"> района</w:t>
      </w:r>
      <w:r w:rsidR="00D83CA9">
        <w:rPr>
          <w:sz w:val="28"/>
          <w:szCs w:val="28"/>
        </w:rPr>
        <w:t>-</w:t>
      </w:r>
      <w:r w:rsidR="00C1092D">
        <w:rPr>
          <w:sz w:val="28"/>
          <w:szCs w:val="28"/>
        </w:rPr>
        <w:t>руководителя аппарата</w:t>
      </w:r>
      <w:r w:rsidR="00292FB3">
        <w:rPr>
          <w:sz w:val="28"/>
          <w:szCs w:val="28"/>
        </w:rPr>
        <w:t>.</w:t>
      </w:r>
    </w:p>
    <w:p w:rsidR="00292FB3" w:rsidRPr="005F60AD" w:rsidRDefault="00292FB3" w:rsidP="00292FB3">
      <w:pPr>
        <w:rPr>
          <w:sz w:val="18"/>
          <w:szCs w:val="28"/>
        </w:rPr>
      </w:pPr>
    </w:p>
    <w:p w:rsidR="00513F63" w:rsidRDefault="00513F63" w:rsidP="00292FB3">
      <w:pPr>
        <w:rPr>
          <w:sz w:val="28"/>
          <w:szCs w:val="28"/>
        </w:rPr>
      </w:pPr>
    </w:p>
    <w:p w:rsidR="009B24D0" w:rsidRDefault="008B7C16" w:rsidP="009B24D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Мэра</w:t>
      </w:r>
      <w:r w:rsidR="00D83CA9">
        <w:rPr>
          <w:sz w:val="28"/>
          <w:szCs w:val="28"/>
        </w:rPr>
        <w:t xml:space="preserve"> </w:t>
      </w:r>
      <w:r w:rsidR="00542CDA">
        <w:rPr>
          <w:sz w:val="28"/>
          <w:szCs w:val="28"/>
        </w:rPr>
        <w:t xml:space="preserve">   </w:t>
      </w:r>
      <w:r w:rsidR="00292FB3">
        <w:rPr>
          <w:sz w:val="28"/>
          <w:szCs w:val="28"/>
        </w:rPr>
        <w:tab/>
      </w:r>
      <w:r w:rsidR="00292FB3">
        <w:rPr>
          <w:sz w:val="28"/>
          <w:szCs w:val="28"/>
        </w:rPr>
        <w:tab/>
      </w:r>
      <w:r w:rsidR="00292FB3">
        <w:rPr>
          <w:sz w:val="28"/>
          <w:szCs w:val="28"/>
        </w:rPr>
        <w:tab/>
      </w:r>
      <w:r w:rsidR="00292FB3">
        <w:rPr>
          <w:sz w:val="28"/>
          <w:szCs w:val="28"/>
        </w:rPr>
        <w:tab/>
      </w:r>
      <w:r w:rsidR="00292FB3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И.В.Жук</w:t>
      </w:r>
      <w:proofErr w:type="spellEnd"/>
    </w:p>
    <w:p w:rsidR="009B24D0" w:rsidRDefault="009B24D0" w:rsidP="009B24D0">
      <w:pPr>
        <w:shd w:val="clear" w:color="auto" w:fill="FFFFFF"/>
        <w:jc w:val="both"/>
        <w:rPr>
          <w:sz w:val="28"/>
          <w:szCs w:val="28"/>
        </w:rPr>
      </w:pPr>
    </w:p>
    <w:p w:rsidR="00581F32" w:rsidRDefault="00581F32" w:rsidP="00A17BF4">
      <w:pPr>
        <w:pStyle w:val="ConsNonformat"/>
        <w:rPr>
          <w:rFonts w:ascii="Times New Roman" w:hAnsi="Times New Roman"/>
          <w:sz w:val="28"/>
          <w:szCs w:val="28"/>
        </w:rPr>
      </w:pPr>
    </w:p>
    <w:p w:rsidR="00385413" w:rsidRPr="00513F63" w:rsidRDefault="00385413" w:rsidP="00A30EDA">
      <w:pPr>
        <w:ind w:right="566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5772A">
        <w:t xml:space="preserve">  </w:t>
      </w:r>
      <w:r w:rsidR="00513F63" w:rsidRPr="00513F63">
        <w:rPr>
          <w:sz w:val="28"/>
          <w:szCs w:val="28"/>
        </w:rPr>
        <w:t>УТВЕРЖДЕН</w:t>
      </w:r>
    </w:p>
    <w:p w:rsidR="00A30EDA" w:rsidRDefault="00A30EDA" w:rsidP="00A30EDA">
      <w:pPr>
        <w:ind w:left="4248"/>
        <w:rPr>
          <w:sz w:val="28"/>
          <w:szCs w:val="28"/>
        </w:rPr>
      </w:pPr>
      <w:r>
        <w:rPr>
          <w:sz w:val="28"/>
          <w:szCs w:val="28"/>
        </w:rPr>
        <w:t>распоряже</w:t>
      </w:r>
      <w:r w:rsidR="00385413">
        <w:rPr>
          <w:sz w:val="28"/>
          <w:szCs w:val="28"/>
        </w:rPr>
        <w:t>ни</w:t>
      </w:r>
      <w:r w:rsidR="00513F63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</w:t>
      </w:r>
      <w:r w:rsidR="00E219E2">
        <w:rPr>
          <w:sz w:val="28"/>
          <w:szCs w:val="28"/>
        </w:rPr>
        <w:t xml:space="preserve"> Иркутс</w:t>
      </w:r>
      <w:r>
        <w:rPr>
          <w:sz w:val="28"/>
          <w:szCs w:val="28"/>
        </w:rPr>
        <w:t>кого районного муниципального</w:t>
      </w:r>
      <w:r w:rsidR="00E219E2">
        <w:rPr>
          <w:sz w:val="28"/>
          <w:szCs w:val="28"/>
        </w:rPr>
        <w:t xml:space="preserve"> обра</w:t>
      </w:r>
      <w:r>
        <w:rPr>
          <w:sz w:val="28"/>
          <w:szCs w:val="28"/>
        </w:rPr>
        <w:t>зования</w:t>
      </w:r>
    </w:p>
    <w:p w:rsidR="00A30EDA" w:rsidRDefault="00A30EDA" w:rsidP="00A30EDA">
      <w:pPr>
        <w:ind w:left="4248"/>
        <w:rPr>
          <w:sz w:val="28"/>
          <w:szCs w:val="28"/>
        </w:rPr>
      </w:pPr>
      <w:r>
        <w:rPr>
          <w:sz w:val="28"/>
          <w:szCs w:val="28"/>
        </w:rPr>
        <w:t>от «_</w:t>
      </w:r>
      <w:r w:rsidR="00F64E25">
        <w:rPr>
          <w:sz w:val="28"/>
          <w:szCs w:val="28"/>
        </w:rPr>
        <w:t>05</w:t>
      </w:r>
      <w:r>
        <w:rPr>
          <w:sz w:val="28"/>
          <w:szCs w:val="28"/>
        </w:rPr>
        <w:t>__»_</w:t>
      </w:r>
      <w:r w:rsidR="00F64E25">
        <w:rPr>
          <w:sz w:val="28"/>
          <w:szCs w:val="28"/>
        </w:rPr>
        <w:t>12</w:t>
      </w:r>
      <w:r>
        <w:rPr>
          <w:sz w:val="28"/>
          <w:szCs w:val="28"/>
        </w:rPr>
        <w:t>_____2017 №_</w:t>
      </w:r>
      <w:r w:rsidR="00F64E25">
        <w:rPr>
          <w:sz w:val="28"/>
          <w:szCs w:val="28"/>
        </w:rPr>
        <w:t>129</w:t>
      </w:r>
      <w:bookmarkStart w:id="0" w:name="_GoBack"/>
      <w:bookmarkEnd w:id="0"/>
      <w:r>
        <w:rPr>
          <w:sz w:val="28"/>
          <w:szCs w:val="28"/>
        </w:rPr>
        <w:t>______</w:t>
      </w:r>
    </w:p>
    <w:p w:rsidR="00A30EDA" w:rsidRDefault="00A30EDA" w:rsidP="00A30EDA">
      <w:pPr>
        <w:ind w:left="4248"/>
        <w:rPr>
          <w:sz w:val="28"/>
          <w:szCs w:val="28"/>
        </w:rPr>
      </w:pPr>
    </w:p>
    <w:p w:rsidR="00513F63" w:rsidRDefault="00513F63" w:rsidP="00513F63">
      <w:pPr>
        <w:ind w:hanging="15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513F63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br/>
      </w:r>
      <w:r w:rsidR="00F71E19" w:rsidRPr="00F71E19">
        <w:rPr>
          <w:b/>
          <w:sz w:val="28"/>
          <w:szCs w:val="28"/>
        </w:rPr>
        <w:t>про</w:t>
      </w:r>
      <w:r w:rsidR="00F71E19">
        <w:rPr>
          <w:b/>
          <w:sz w:val="28"/>
          <w:szCs w:val="28"/>
        </w:rPr>
        <w:t xml:space="preserve">ведения мероприятия, посвященного </w:t>
      </w:r>
      <w:r w:rsidR="00795BEA">
        <w:rPr>
          <w:b/>
          <w:sz w:val="28"/>
          <w:szCs w:val="28"/>
        </w:rPr>
        <w:t>встрече Нового года</w:t>
      </w:r>
    </w:p>
    <w:p w:rsidR="00F71E19" w:rsidRPr="00F71E19" w:rsidRDefault="00F71E19" w:rsidP="00513F63">
      <w:pPr>
        <w:ind w:hanging="1554"/>
        <w:jc w:val="center"/>
        <w:rPr>
          <w:b/>
          <w:sz w:val="28"/>
          <w:szCs w:val="28"/>
        </w:rPr>
      </w:pPr>
    </w:p>
    <w:p w:rsidR="00A84559" w:rsidRDefault="00A84559" w:rsidP="00A84559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A84559" w:rsidRPr="00E219E2" w:rsidRDefault="00A84559" w:rsidP="00A84559">
      <w:pPr>
        <w:jc w:val="center"/>
        <w:rPr>
          <w:sz w:val="22"/>
          <w:szCs w:val="28"/>
        </w:rPr>
      </w:pPr>
    </w:p>
    <w:p w:rsidR="00A84559" w:rsidRDefault="00A84559" w:rsidP="00581F32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определяет цели проведения мероприятия, посвященного</w:t>
      </w:r>
      <w:r w:rsidR="00795BEA">
        <w:rPr>
          <w:sz w:val="28"/>
          <w:szCs w:val="28"/>
        </w:rPr>
        <w:t xml:space="preserve"> встрече Нового года</w:t>
      </w:r>
      <w:r>
        <w:rPr>
          <w:sz w:val="28"/>
          <w:szCs w:val="28"/>
        </w:rPr>
        <w:t>.</w:t>
      </w:r>
    </w:p>
    <w:p w:rsidR="00A84559" w:rsidRDefault="00A84559" w:rsidP="00581F32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мероприятия является организационно-</w:t>
      </w:r>
      <w:r w:rsidR="00C8598E">
        <w:rPr>
          <w:sz w:val="28"/>
          <w:szCs w:val="28"/>
        </w:rPr>
        <w:t>контрольное</w:t>
      </w:r>
      <w:r>
        <w:rPr>
          <w:sz w:val="28"/>
          <w:szCs w:val="28"/>
        </w:rPr>
        <w:t xml:space="preserve"> управление администрации Иркутского районного муниципального образования.</w:t>
      </w:r>
    </w:p>
    <w:p w:rsidR="00A84559" w:rsidRDefault="00A84559" w:rsidP="00581F32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мероприятия является чествование </w:t>
      </w:r>
      <w:r w:rsidR="0035772A">
        <w:rPr>
          <w:sz w:val="28"/>
          <w:szCs w:val="28"/>
        </w:rPr>
        <w:t>открытками</w:t>
      </w:r>
      <w:r w:rsidR="00795BEA">
        <w:rPr>
          <w:sz w:val="28"/>
          <w:szCs w:val="28"/>
        </w:rPr>
        <w:t xml:space="preserve"> руководителей областных структур, предприятий, учреждений, организаций, жителей района</w:t>
      </w:r>
      <w:r>
        <w:rPr>
          <w:sz w:val="28"/>
          <w:szCs w:val="28"/>
        </w:rPr>
        <w:t>.</w:t>
      </w:r>
    </w:p>
    <w:p w:rsidR="00A84559" w:rsidRPr="00F71E19" w:rsidRDefault="00A84559" w:rsidP="00A84559">
      <w:pPr>
        <w:jc w:val="both"/>
        <w:rPr>
          <w:sz w:val="24"/>
          <w:szCs w:val="28"/>
        </w:rPr>
      </w:pPr>
    </w:p>
    <w:p w:rsidR="00A84559" w:rsidRDefault="00A84559" w:rsidP="00A84559">
      <w:pPr>
        <w:jc w:val="center"/>
        <w:rPr>
          <w:sz w:val="28"/>
          <w:szCs w:val="28"/>
        </w:rPr>
      </w:pPr>
      <w:r>
        <w:rPr>
          <w:sz w:val="28"/>
          <w:szCs w:val="28"/>
        </w:rPr>
        <w:t>2.МЕСТО И ВРЕМЯ ПРОВЕДЕНИЯ МЕРОПРИЯТИЯ</w:t>
      </w:r>
    </w:p>
    <w:p w:rsidR="00A84559" w:rsidRPr="00E219E2" w:rsidRDefault="00A84559" w:rsidP="00A84559">
      <w:pPr>
        <w:jc w:val="center"/>
        <w:rPr>
          <w:sz w:val="22"/>
          <w:szCs w:val="28"/>
        </w:rPr>
      </w:pPr>
    </w:p>
    <w:p w:rsidR="00A84559" w:rsidRDefault="00A84559" w:rsidP="00581F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B3BBF">
        <w:rPr>
          <w:sz w:val="28"/>
          <w:szCs w:val="28"/>
        </w:rPr>
        <w:t>Мероприятие включает в себя оформление поздравительных открыток к</w:t>
      </w:r>
      <w:r w:rsidR="00795BEA">
        <w:rPr>
          <w:sz w:val="28"/>
          <w:szCs w:val="28"/>
        </w:rPr>
        <w:t xml:space="preserve"> Новому году</w:t>
      </w:r>
      <w:r w:rsidR="008B3BBF">
        <w:rPr>
          <w:sz w:val="28"/>
          <w:szCs w:val="28"/>
        </w:rPr>
        <w:t xml:space="preserve">, которое </w:t>
      </w:r>
      <w:r w:rsidR="00461DCD">
        <w:rPr>
          <w:sz w:val="28"/>
          <w:szCs w:val="28"/>
        </w:rPr>
        <w:t xml:space="preserve">проводится </w:t>
      </w:r>
      <w:r w:rsidR="008B3BBF">
        <w:rPr>
          <w:sz w:val="28"/>
          <w:szCs w:val="28"/>
        </w:rPr>
        <w:t>2</w:t>
      </w:r>
      <w:r w:rsidR="00461DCD">
        <w:rPr>
          <w:sz w:val="28"/>
          <w:szCs w:val="28"/>
        </w:rPr>
        <w:t>2 декабря</w:t>
      </w:r>
      <w:r w:rsidR="008B3BBF">
        <w:rPr>
          <w:sz w:val="28"/>
          <w:szCs w:val="28"/>
        </w:rPr>
        <w:t xml:space="preserve"> 2017 года в здании администрации Иркутского районного муниципального образования по адресу: </w:t>
      </w:r>
      <w:proofErr w:type="spellStart"/>
      <w:r w:rsidR="008B3BBF">
        <w:rPr>
          <w:sz w:val="28"/>
          <w:szCs w:val="28"/>
        </w:rPr>
        <w:t>г</w:t>
      </w:r>
      <w:proofErr w:type="gramStart"/>
      <w:r w:rsidR="008B3BBF">
        <w:rPr>
          <w:sz w:val="28"/>
          <w:szCs w:val="28"/>
        </w:rPr>
        <w:t>.И</w:t>
      </w:r>
      <w:proofErr w:type="gramEnd"/>
      <w:r w:rsidR="008B3BBF">
        <w:rPr>
          <w:sz w:val="28"/>
          <w:szCs w:val="28"/>
        </w:rPr>
        <w:t>ркутск</w:t>
      </w:r>
      <w:proofErr w:type="spellEnd"/>
      <w:r w:rsidR="008B3BBF">
        <w:rPr>
          <w:sz w:val="28"/>
          <w:szCs w:val="28"/>
        </w:rPr>
        <w:t xml:space="preserve"> </w:t>
      </w:r>
      <w:proofErr w:type="spellStart"/>
      <w:r w:rsidR="008B3BBF">
        <w:rPr>
          <w:sz w:val="28"/>
          <w:szCs w:val="28"/>
        </w:rPr>
        <w:t>ул.Рабочего</w:t>
      </w:r>
      <w:proofErr w:type="spellEnd"/>
      <w:r w:rsidR="008B3BBF">
        <w:rPr>
          <w:sz w:val="28"/>
          <w:szCs w:val="28"/>
        </w:rPr>
        <w:t xml:space="preserve"> Штаба, дом 17.</w:t>
      </w:r>
    </w:p>
    <w:p w:rsidR="001B2A3E" w:rsidRDefault="001B2A3E" w:rsidP="00A84559">
      <w:pPr>
        <w:jc w:val="both"/>
        <w:rPr>
          <w:sz w:val="28"/>
          <w:szCs w:val="28"/>
        </w:rPr>
      </w:pPr>
    </w:p>
    <w:p w:rsidR="001B2A3E" w:rsidRPr="00D86486" w:rsidRDefault="001B2A3E" w:rsidP="001B2A3E">
      <w:pPr>
        <w:ind w:left="432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D86486">
        <w:rPr>
          <w:sz w:val="28"/>
          <w:szCs w:val="28"/>
        </w:rPr>
        <w:t>ПОДРАЗДЕЛЕНИЕ, ОТВЕТСТВЕННОЕ ЗА ПРОВЕДЕНИЕ МЕРОПРИЯТИЯ</w:t>
      </w:r>
    </w:p>
    <w:p w:rsidR="001B2A3E" w:rsidRPr="00E219E2" w:rsidRDefault="001B2A3E" w:rsidP="001B2A3E">
      <w:pPr>
        <w:jc w:val="both"/>
        <w:rPr>
          <w:szCs w:val="28"/>
        </w:rPr>
      </w:pPr>
    </w:p>
    <w:p w:rsidR="001B2A3E" w:rsidRDefault="001B2A3E" w:rsidP="00581F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86486">
        <w:rPr>
          <w:sz w:val="28"/>
          <w:szCs w:val="28"/>
        </w:rPr>
        <w:t>Ответственным за проведение</w:t>
      </w:r>
      <w:r>
        <w:rPr>
          <w:sz w:val="28"/>
          <w:szCs w:val="28"/>
        </w:rPr>
        <w:t xml:space="preserve"> мероприятия является организационно-</w:t>
      </w:r>
      <w:r w:rsidR="00C8598E">
        <w:rPr>
          <w:sz w:val="28"/>
          <w:szCs w:val="28"/>
        </w:rPr>
        <w:t>контрольное</w:t>
      </w:r>
      <w:r>
        <w:rPr>
          <w:sz w:val="28"/>
          <w:szCs w:val="28"/>
        </w:rPr>
        <w:t xml:space="preserve"> управление администрации Иркутского районного муниципального образования.</w:t>
      </w:r>
    </w:p>
    <w:p w:rsidR="00E411BD" w:rsidRDefault="00E411BD" w:rsidP="001B2A3E">
      <w:pPr>
        <w:jc w:val="both"/>
        <w:rPr>
          <w:sz w:val="28"/>
          <w:szCs w:val="28"/>
        </w:rPr>
      </w:pPr>
    </w:p>
    <w:p w:rsidR="00E411BD" w:rsidRDefault="00E411BD" w:rsidP="00E411BD">
      <w:pPr>
        <w:jc w:val="center"/>
        <w:rPr>
          <w:sz w:val="28"/>
          <w:szCs w:val="28"/>
        </w:rPr>
      </w:pPr>
      <w:r>
        <w:rPr>
          <w:sz w:val="28"/>
          <w:szCs w:val="28"/>
        </w:rPr>
        <w:t>4. ФИНАСИРОВАНИЕ МЕРОПРИЯТИЯ</w:t>
      </w:r>
    </w:p>
    <w:p w:rsidR="00E411BD" w:rsidRPr="00E219E2" w:rsidRDefault="00E411BD" w:rsidP="00E411BD">
      <w:pPr>
        <w:jc w:val="center"/>
        <w:rPr>
          <w:sz w:val="22"/>
          <w:szCs w:val="28"/>
        </w:rPr>
      </w:pPr>
    </w:p>
    <w:p w:rsidR="00385413" w:rsidRDefault="00E411BD" w:rsidP="00581F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4.1.Финасирование расходов, связанных с изготовлением открыток </w:t>
      </w:r>
      <w:r w:rsidR="00461DCD">
        <w:rPr>
          <w:sz w:val="28"/>
          <w:szCs w:val="28"/>
        </w:rPr>
        <w:t xml:space="preserve">к Новому году </w:t>
      </w:r>
      <w:r>
        <w:rPr>
          <w:sz w:val="28"/>
          <w:szCs w:val="28"/>
        </w:rPr>
        <w:t>осуществляется за счет бюдж</w:t>
      </w:r>
      <w:r w:rsidR="0035772A">
        <w:rPr>
          <w:sz w:val="28"/>
          <w:szCs w:val="28"/>
        </w:rPr>
        <w:t>е</w:t>
      </w:r>
      <w:r>
        <w:rPr>
          <w:sz w:val="28"/>
          <w:szCs w:val="28"/>
        </w:rPr>
        <w:t xml:space="preserve">тных средств администрации Иркутского районного муниципального образования в пределах лимитов бюджетных обязательств, выделенных на финансирование </w:t>
      </w:r>
      <w:r w:rsidR="000B2AE7">
        <w:rPr>
          <w:sz w:val="28"/>
          <w:szCs w:val="28"/>
        </w:rPr>
        <w:t xml:space="preserve">сметы </w:t>
      </w:r>
      <w:proofErr w:type="gramStart"/>
      <w:r w:rsidR="000B2AE7">
        <w:rPr>
          <w:sz w:val="28"/>
          <w:szCs w:val="28"/>
        </w:rPr>
        <w:t>расходов</w:t>
      </w:r>
      <w:proofErr w:type="gramEnd"/>
      <w:r w:rsidR="000B2AE7">
        <w:rPr>
          <w:sz w:val="28"/>
          <w:szCs w:val="28"/>
        </w:rPr>
        <w:t xml:space="preserve"> на проведение мероприятий администрации Иркутского районного муниципального образования на 2017 год согласно плану мероприятий администрации Иркутского районного муниципального образования на 2017 год, утвержденному</w:t>
      </w:r>
      <w:r w:rsidR="000B2AE7" w:rsidRPr="000B2AE7">
        <w:rPr>
          <w:sz w:val="28"/>
          <w:szCs w:val="28"/>
        </w:rPr>
        <w:t xml:space="preserve"> </w:t>
      </w:r>
      <w:r w:rsidR="000B2AE7">
        <w:rPr>
          <w:sz w:val="28"/>
          <w:szCs w:val="28"/>
        </w:rPr>
        <w:t>распоряжением администрации Иркутского районного муниципального образования от 03.04.2017 № 28 «О плане мероприятий администрации Иркутского районного муниципального образования на 2017 год»</w:t>
      </w:r>
      <w:r>
        <w:rPr>
          <w:sz w:val="28"/>
          <w:szCs w:val="28"/>
        </w:rPr>
        <w:t>.</w:t>
      </w:r>
    </w:p>
    <w:p w:rsidR="0035772A" w:rsidRPr="00E219E2" w:rsidRDefault="0035772A" w:rsidP="0035772A">
      <w:pPr>
        <w:jc w:val="both"/>
        <w:rPr>
          <w:sz w:val="36"/>
          <w:szCs w:val="28"/>
        </w:rPr>
      </w:pPr>
    </w:p>
    <w:p w:rsidR="00E219E2" w:rsidRPr="00E219E2" w:rsidRDefault="00E219E2" w:rsidP="0035772A">
      <w:pPr>
        <w:jc w:val="both"/>
        <w:rPr>
          <w:sz w:val="10"/>
          <w:szCs w:val="28"/>
        </w:rPr>
      </w:pPr>
    </w:p>
    <w:p w:rsidR="0035772A" w:rsidRDefault="0035772A" w:rsidP="0035772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Мэра района-</w:t>
      </w:r>
    </w:p>
    <w:p w:rsidR="0035772A" w:rsidRDefault="0035772A" w:rsidP="0035772A">
      <w:pPr>
        <w:jc w:val="both"/>
      </w:pPr>
      <w:r>
        <w:rPr>
          <w:sz w:val="28"/>
          <w:szCs w:val="28"/>
        </w:rPr>
        <w:t xml:space="preserve">руководитель аппарата                                                             </w:t>
      </w:r>
      <w:r w:rsidR="00E219E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П.Н.Новосельцев</w:t>
      </w:r>
      <w:permEnd w:id="1842829657"/>
      <w:proofErr w:type="spellEnd"/>
    </w:p>
    <w:sectPr w:rsidR="0035772A" w:rsidSect="00E219E2">
      <w:pgSz w:w="11906" w:h="16838"/>
      <w:pgMar w:top="567" w:right="707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67C14"/>
    <w:multiLevelType w:val="multilevel"/>
    <w:tmpl w:val="5668487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FB3"/>
    <w:rsid w:val="00027BAB"/>
    <w:rsid w:val="00082715"/>
    <w:rsid w:val="0008662B"/>
    <w:rsid w:val="000B2AE7"/>
    <w:rsid w:val="000E715B"/>
    <w:rsid w:val="000F7150"/>
    <w:rsid w:val="00152F11"/>
    <w:rsid w:val="0015798F"/>
    <w:rsid w:val="001B2A3E"/>
    <w:rsid w:val="002060C3"/>
    <w:rsid w:val="00217FE0"/>
    <w:rsid w:val="00222DD5"/>
    <w:rsid w:val="002241DE"/>
    <w:rsid w:val="00292FB3"/>
    <w:rsid w:val="002D7278"/>
    <w:rsid w:val="003319DF"/>
    <w:rsid w:val="0035772A"/>
    <w:rsid w:val="0036218C"/>
    <w:rsid w:val="00385413"/>
    <w:rsid w:val="003A02B5"/>
    <w:rsid w:val="003D23F2"/>
    <w:rsid w:val="003F08F3"/>
    <w:rsid w:val="0040016C"/>
    <w:rsid w:val="00461DCD"/>
    <w:rsid w:val="004F5B7F"/>
    <w:rsid w:val="00513F63"/>
    <w:rsid w:val="00542CDA"/>
    <w:rsid w:val="0054484B"/>
    <w:rsid w:val="00574BCD"/>
    <w:rsid w:val="00581F32"/>
    <w:rsid w:val="005E29AE"/>
    <w:rsid w:val="005E6FBE"/>
    <w:rsid w:val="005F60AD"/>
    <w:rsid w:val="00646AE7"/>
    <w:rsid w:val="006524F9"/>
    <w:rsid w:val="00706AEA"/>
    <w:rsid w:val="007619DF"/>
    <w:rsid w:val="00780E87"/>
    <w:rsid w:val="00795BEA"/>
    <w:rsid w:val="007E7E3F"/>
    <w:rsid w:val="00813CCC"/>
    <w:rsid w:val="008A5D5D"/>
    <w:rsid w:val="008B2F04"/>
    <w:rsid w:val="008B3BBF"/>
    <w:rsid w:val="008B7C16"/>
    <w:rsid w:val="008D18FD"/>
    <w:rsid w:val="00957986"/>
    <w:rsid w:val="00987CE3"/>
    <w:rsid w:val="009A0FDB"/>
    <w:rsid w:val="009B24D0"/>
    <w:rsid w:val="009E6E54"/>
    <w:rsid w:val="009F2B4A"/>
    <w:rsid w:val="00A0314E"/>
    <w:rsid w:val="00A127F8"/>
    <w:rsid w:val="00A17BF4"/>
    <w:rsid w:val="00A22C3C"/>
    <w:rsid w:val="00A24736"/>
    <w:rsid w:val="00A26CA1"/>
    <w:rsid w:val="00A30EDA"/>
    <w:rsid w:val="00A344FE"/>
    <w:rsid w:val="00A543FC"/>
    <w:rsid w:val="00A84559"/>
    <w:rsid w:val="00B00EA1"/>
    <w:rsid w:val="00B30DC9"/>
    <w:rsid w:val="00B57619"/>
    <w:rsid w:val="00B632A5"/>
    <w:rsid w:val="00C021DE"/>
    <w:rsid w:val="00C1092D"/>
    <w:rsid w:val="00C24867"/>
    <w:rsid w:val="00C62D1F"/>
    <w:rsid w:val="00C8598E"/>
    <w:rsid w:val="00C86591"/>
    <w:rsid w:val="00C91E87"/>
    <w:rsid w:val="00D1795F"/>
    <w:rsid w:val="00D21E07"/>
    <w:rsid w:val="00D414A3"/>
    <w:rsid w:val="00D47DAB"/>
    <w:rsid w:val="00D83CA9"/>
    <w:rsid w:val="00D86486"/>
    <w:rsid w:val="00DA562D"/>
    <w:rsid w:val="00DF1788"/>
    <w:rsid w:val="00E01D9C"/>
    <w:rsid w:val="00E219E2"/>
    <w:rsid w:val="00E31FC8"/>
    <w:rsid w:val="00E411BD"/>
    <w:rsid w:val="00E92E58"/>
    <w:rsid w:val="00EB57D5"/>
    <w:rsid w:val="00ED386F"/>
    <w:rsid w:val="00F5309D"/>
    <w:rsid w:val="00F64E25"/>
    <w:rsid w:val="00F71E19"/>
    <w:rsid w:val="00FB1660"/>
    <w:rsid w:val="00FD13B9"/>
    <w:rsid w:val="00FE102B"/>
    <w:rsid w:val="00F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4D0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17BF4"/>
    <w:pPr>
      <w:snapToGrid w:val="0"/>
    </w:pPr>
    <w:rPr>
      <w:rFonts w:ascii="Consultant" w:hAnsi="Consultant"/>
    </w:rPr>
  </w:style>
  <w:style w:type="paragraph" w:styleId="a3">
    <w:name w:val="Balloon Text"/>
    <w:basedOn w:val="a"/>
    <w:link w:val="a4"/>
    <w:rsid w:val="00A344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344F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1056;&#1072;&#1073;&#1086;&#1095;&#1080;&#1081;%20&#1089;&#1090;&#1086;&#1083;\&#1088;&#1072;&#1073;&#1086;&#1095;&#1080;&#1077;%20&#1092;&#1086;&#1088;&#1084;&#1099;%202011\&#1056;&#1072;&#1089;&#1087;&#1086;&#1088;&#1103;&#1078;%20&#1055;&#1088;&#1080;&#1083;&#1086;&#1078;&#1077;&#1085;&#1080;&#1077;_&#8470;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A57C4-569E-4205-BDED-F01E8391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 Приложение_№5</Template>
  <TotalTime>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Irk Adm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Крылова Екатерина Романовна</cp:lastModifiedBy>
  <cp:revision>2</cp:revision>
  <cp:lastPrinted>2017-12-05T01:47:00Z</cp:lastPrinted>
  <dcterms:created xsi:type="dcterms:W3CDTF">2017-12-06T03:47:00Z</dcterms:created>
  <dcterms:modified xsi:type="dcterms:W3CDTF">2017-12-06T03:47:00Z</dcterms:modified>
</cp:coreProperties>
</file>